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BCBDF09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0D788D">
        <w:rPr>
          <w:rFonts w:ascii="Verdana" w:hAnsi="Verdana"/>
          <w:b/>
          <w:bCs/>
          <w:sz w:val="18"/>
          <w:szCs w:val="18"/>
        </w:rPr>
        <w:t>oblast Přerovsko</w:t>
      </w:r>
      <w:r w:rsidR="000D788D">
        <w:rPr>
          <w:rFonts w:ascii="Verdana" w:hAnsi="Verdana"/>
          <w:b/>
          <w:sz w:val="18"/>
          <w:szCs w:val="18"/>
        </w:rPr>
        <w:t>“</w:t>
      </w:r>
      <w:r w:rsidR="000D788D">
        <w:rPr>
          <w:rFonts w:ascii="Verdana" w:hAnsi="Verdana"/>
          <w:bCs/>
          <w:sz w:val="18"/>
          <w:szCs w:val="18"/>
        </w:rPr>
        <w:t>,</w:t>
      </w:r>
      <w:r w:rsidR="000D788D">
        <w:rPr>
          <w:rFonts w:ascii="Verdana" w:hAnsi="Verdana"/>
          <w:b/>
          <w:sz w:val="18"/>
          <w:szCs w:val="18"/>
        </w:rPr>
        <w:t xml:space="preserve"> </w:t>
      </w:r>
      <w:r w:rsidR="000D788D">
        <w:rPr>
          <w:rFonts w:ascii="Verdana" w:hAnsi="Verdana"/>
          <w:sz w:val="18"/>
          <w:szCs w:val="18"/>
        </w:rPr>
        <w:t xml:space="preserve">č.j. 45547/2025-SŽ-OŘ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D788D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E89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D1E89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2018-11-26T13:52:00Z</dcterms:created>
  <dcterms:modified xsi:type="dcterms:W3CDTF">2025-12-03T08:06:00Z</dcterms:modified>
</cp:coreProperties>
</file>